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《人是如何学习的》读书</w:t>
      </w:r>
      <w:r>
        <w:rPr>
          <w:rFonts w:hint="eastAsia" w:ascii="宋体" w:hAnsi="宋体" w:eastAsia="宋体" w:cs="宋体"/>
          <w:sz w:val="24"/>
          <w:szCs w:val="24"/>
          <w:lang w:val="en-US" w:eastAsia="zh-CN"/>
        </w:rPr>
        <w:t>心得</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太仓市</w:t>
      </w:r>
      <w:r>
        <w:rPr>
          <w:rFonts w:hint="eastAsia" w:ascii="宋体" w:hAnsi="宋体" w:eastAsia="宋体" w:cs="宋体"/>
          <w:sz w:val="24"/>
          <w:szCs w:val="24"/>
          <w:lang w:val="en-US" w:eastAsia="zh-CN"/>
        </w:rPr>
        <w:t>朱棣文小学</w:t>
      </w:r>
      <w:r>
        <w:rPr>
          <w:rFonts w:hint="eastAsia" w:ascii="宋体" w:hAnsi="宋体" w:eastAsia="宋体" w:cs="宋体"/>
          <w:sz w:val="24"/>
          <w:szCs w:val="24"/>
        </w:rPr>
        <w:t xml:space="preserve"> 沈婷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在寒假期间</w:t>
      </w:r>
      <w:r>
        <w:rPr>
          <w:rFonts w:hint="eastAsia" w:ascii="宋体" w:hAnsi="宋体" w:eastAsia="宋体" w:cs="宋体"/>
          <w:sz w:val="24"/>
          <w:szCs w:val="24"/>
        </w:rPr>
        <w:t>，</w:t>
      </w:r>
      <w:r>
        <w:rPr>
          <w:rFonts w:hint="eastAsia" w:ascii="宋体" w:hAnsi="宋体" w:eastAsia="宋体" w:cs="宋体"/>
          <w:sz w:val="24"/>
          <w:szCs w:val="24"/>
        </w:rPr>
        <w:t>阅读了《人是如何学习的》这本书</w:t>
      </w:r>
      <w:r>
        <w:rPr>
          <w:rFonts w:hint="eastAsia" w:ascii="宋体" w:hAnsi="宋体" w:eastAsia="宋体" w:cs="宋体"/>
          <w:sz w:val="24"/>
          <w:szCs w:val="24"/>
        </w:rPr>
        <w:t>，</w:t>
      </w:r>
      <w:r>
        <w:rPr>
          <w:rFonts w:hint="eastAsia" w:ascii="宋体" w:hAnsi="宋体" w:eastAsia="宋体" w:cs="宋体"/>
          <w:sz w:val="24"/>
          <w:szCs w:val="24"/>
        </w:rPr>
        <w:t>此书是</w:t>
      </w:r>
      <w:r>
        <w:rPr>
          <w:rFonts w:hint="eastAsia" w:ascii="宋体" w:hAnsi="宋体" w:eastAsia="宋体" w:cs="宋体"/>
          <w:sz w:val="24"/>
          <w:szCs w:val="24"/>
        </w:rPr>
        <w:t>集合了美国当代学习科学顶尖研究人员的智慧，针对人类学习的科学基础及其在教育中的应用进行了分析研究，并以探索更好地将学习科学方面的研究发现与课堂教学连接起来的关键问题。在多个专业领域展开研究，最后将研究成果展示出来，不仅开阔了我的视野，也便于我应对教育改革的挑战，受益匪浅。</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作为青年教师，在大学的专业课程以及课外扩展学习中，关于教学的知识和理念学习过不少，但是在课堂上，如何把自己学习的教育理念融入自己的教学，如何循序渐进地引导学生开启知</w:t>
      </w:r>
      <w:bookmarkStart w:id="0" w:name="_GoBack"/>
      <w:bookmarkEnd w:id="0"/>
      <w:r>
        <w:rPr>
          <w:rFonts w:hint="eastAsia" w:ascii="宋体" w:hAnsi="宋体" w:eastAsia="宋体" w:cs="宋体"/>
          <w:sz w:val="24"/>
          <w:szCs w:val="24"/>
        </w:rPr>
        <w:t>识的大门，这些问题一直困扰着我，除了在周围优秀教师的帮助指导下，自己也不断在寻找方法，在《人是如何学习的》</w:t>
      </w:r>
      <w:r>
        <w:rPr>
          <w:rFonts w:hint="eastAsia" w:ascii="宋体" w:hAnsi="宋体" w:eastAsia="宋体" w:cs="宋体"/>
          <w:sz w:val="24"/>
          <w:szCs w:val="24"/>
        </w:rPr>
        <w:t>的一书中</w:t>
      </w:r>
      <w:r>
        <w:rPr>
          <w:rFonts w:hint="eastAsia" w:ascii="宋体" w:hAnsi="宋体" w:eastAsia="宋体" w:cs="宋体"/>
          <w:sz w:val="24"/>
          <w:szCs w:val="24"/>
        </w:rPr>
        <w:t>，</w:t>
      </w:r>
      <w:r>
        <w:rPr>
          <w:rFonts w:hint="eastAsia" w:ascii="宋体" w:hAnsi="宋体" w:eastAsia="宋体" w:cs="宋体"/>
          <w:sz w:val="24"/>
          <w:szCs w:val="24"/>
        </w:rPr>
        <w:t>我获得了启发</w:t>
      </w:r>
      <w:r>
        <w:rPr>
          <w:rFonts w:hint="eastAsia" w:ascii="宋体" w:hAnsi="宋体" w:eastAsia="宋体" w:cs="宋体"/>
          <w:sz w:val="24"/>
          <w:szCs w:val="24"/>
        </w:rPr>
        <w:t>。书中提到了人的知识如何构建并形成体系，人在出生的时候就有学习的本能，幼儿在某种意义上天生拥有必要的知识，但在如何表达上需要承认的引导帮助，所以，学生并非教师灌输知识的容器，而是知识的建构这。学生带着自己已有的知识，进入学校接受教育，不断地获取新知识，并按照自己的能力将新旧知识建构在一起。这时，教师需要引导学生推理、解决问题，通过一定顺序传授知识，让学生的知识建构更加轻松、合理。目前国内的教学正在向世界靠拢，以人为本，因材施教，关注个体差异，让学生成为课堂的主体，让学生更多的参与课堂，确保学生为学习的主体。老师要为学生设置好的情景，便于学生将原有学习的知识迁移到新的情景上来，从而发现问题、结局的问题，好的迁移能让学生快速地融入课堂，自主学习新的知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变革观念，研究教材，研究自己的学生的特点特色，并不断学习当今教育界研究取得的丰硕成果，学习优秀老师的教学经验，让自己的课堂寓教于乐，让每一位学生参与其中，乐在其中，是我</w:t>
      </w:r>
      <w:r>
        <w:rPr>
          <w:rFonts w:hint="eastAsia" w:ascii="宋体" w:hAnsi="宋体" w:eastAsia="宋体" w:cs="宋体"/>
          <w:sz w:val="24"/>
          <w:szCs w:val="24"/>
        </w:rPr>
        <w:t>现在努力的方向</w:t>
      </w:r>
      <w:r>
        <w:rPr>
          <w:rFonts w:hint="eastAsia" w:ascii="宋体" w:hAnsi="宋体" w:eastAsia="宋体" w:cs="宋体"/>
          <w:sz w:val="24"/>
          <w:szCs w:val="24"/>
        </w:rPr>
        <w:t>。</w:t>
      </w:r>
      <w:r>
        <w:rPr>
          <w:rFonts w:hint="eastAsia" w:ascii="宋体" w:hAnsi="宋体" w:eastAsia="宋体" w:cs="宋体"/>
          <w:sz w:val="24"/>
          <w:szCs w:val="24"/>
        </w:rPr>
        <w:t>在书中大师们的研究中获得启发</w:t>
      </w:r>
      <w:r>
        <w:rPr>
          <w:rFonts w:hint="eastAsia" w:ascii="宋体" w:hAnsi="宋体" w:eastAsia="宋体" w:cs="宋体"/>
          <w:sz w:val="24"/>
          <w:szCs w:val="24"/>
        </w:rPr>
        <w:t>，</w:t>
      </w:r>
      <w:r>
        <w:rPr>
          <w:rFonts w:hint="eastAsia" w:ascii="宋体" w:hAnsi="宋体" w:eastAsia="宋体" w:cs="宋体"/>
          <w:sz w:val="24"/>
          <w:szCs w:val="24"/>
        </w:rPr>
        <w:t>让我深感自己教学存在的不足</w:t>
      </w:r>
      <w:r>
        <w:rPr>
          <w:rFonts w:hint="eastAsia" w:ascii="宋体" w:hAnsi="宋体" w:eastAsia="宋体" w:cs="宋体"/>
          <w:sz w:val="24"/>
          <w:szCs w:val="24"/>
        </w:rPr>
        <w:t>。数学学科的教学，必须从学生的心智发展特点出发，让学生成为学习的主人，参与到学习的过程中，在体验和探究中建构新的知识，不断的学习，才能适应当今社会日新月异的变化。</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27"/>
    <w:rsid w:val="001940B7"/>
    <w:rsid w:val="001E643B"/>
    <w:rsid w:val="00336B77"/>
    <w:rsid w:val="007756B0"/>
    <w:rsid w:val="008E1219"/>
    <w:rsid w:val="00C36A16"/>
    <w:rsid w:val="00CE1D27"/>
    <w:rsid w:val="00E12EC1"/>
    <w:rsid w:val="64F1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Char"/>
    <w:basedOn w:val="5"/>
    <w:link w:val="2"/>
    <w:uiPriority w:val="9"/>
    <w:rPr>
      <w:b/>
      <w:bCs/>
      <w:kern w:val="44"/>
      <w:sz w:val="44"/>
      <w:szCs w:val="44"/>
    </w:rPr>
  </w:style>
  <w:style w:type="character" w:customStyle="1" w:styleId="7">
    <w:name w:val="标题 2 Char"/>
    <w:basedOn w:val="5"/>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056CB-60FA-4A3F-88F0-B025FFD46E54}">
  <ds:schemaRefs/>
</ds:datastoreItem>
</file>

<file path=docProps/app.xml><?xml version="1.0" encoding="utf-8"?>
<Properties xmlns="http://schemas.openxmlformats.org/officeDocument/2006/extended-properties" xmlns:vt="http://schemas.openxmlformats.org/officeDocument/2006/docPropsVTypes">
  <Template>Normal</Template>
  <Pages>1</Pages>
  <Words>129</Words>
  <Characters>738</Characters>
  <Lines>6</Lines>
  <Paragraphs>1</Paragraphs>
  <TotalTime>81</TotalTime>
  <ScaleCrop>false</ScaleCrop>
  <LinksUpToDate>false</LinksUpToDate>
  <CharactersWithSpaces>866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2016-02-23T12:30:00Z</dcterms:created>
  <dc:creator>Fan ZHANG</dc:creator>
  <cp:lastModifiedBy>℉т.ˇＳт</cp:lastModifiedBy>
  <dcterms:modified xsi:type="dcterms:W3CDTF">2022-03-22T10:16:35Z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